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373951" w:rsidRDefault="003054B3" w:rsidP="00305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951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7E34C4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34C4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E34C4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16DE07E" w:rsidR="00FE1D1B" w:rsidRPr="007E34C4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34C4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E34C4">
        <w:rPr>
          <w:rFonts w:ascii="Times New Roman" w:hAnsi="Times New Roman"/>
          <w:bCs/>
          <w:szCs w:val="24"/>
          <w:lang w:val="en-US"/>
        </w:rPr>
        <w:t>Ministry of Education</w:t>
      </w:r>
      <w:r w:rsidR="00D34C17" w:rsidRPr="007E34C4">
        <w:rPr>
          <w:rFonts w:ascii="Times New Roman" w:hAnsi="Times New Roman"/>
          <w:bCs/>
          <w:szCs w:val="24"/>
          <w:lang w:val="en-US"/>
        </w:rPr>
        <w:t xml:space="preserve"> and</w:t>
      </w:r>
      <w:r w:rsidRPr="007E34C4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29442FD2" w:rsidR="003054B3" w:rsidRPr="007E34C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E34C4">
        <w:rPr>
          <w:rFonts w:ascii="Times New Roman" w:hAnsi="Times New Roman"/>
          <w:b/>
          <w:szCs w:val="24"/>
        </w:rPr>
        <w:t xml:space="preserve">Project Name: </w:t>
      </w:r>
      <w:r w:rsidRPr="007E34C4">
        <w:rPr>
          <w:rFonts w:ascii="Times New Roman" w:hAnsi="Times New Roman"/>
          <w:bCs/>
          <w:szCs w:val="24"/>
        </w:rPr>
        <w:t>Georgia I2Q - Innovation, Inclusion and Quality</w:t>
      </w:r>
      <w:r w:rsidRPr="007E34C4">
        <w:rPr>
          <w:rFonts w:ascii="Times New Roman" w:hAnsi="Times New Roman"/>
          <w:b/>
          <w:szCs w:val="24"/>
        </w:rPr>
        <w:t xml:space="preserve"> </w:t>
      </w:r>
    </w:p>
    <w:p w14:paraId="37EB46C8" w14:textId="29682BA9" w:rsidR="007B5071" w:rsidRPr="007E34C4" w:rsidRDefault="007B5071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E34C4">
        <w:rPr>
          <w:rFonts w:ascii="Times New Roman" w:hAnsi="Times New Roman"/>
          <w:b/>
          <w:szCs w:val="24"/>
          <w:lang w:val="en-US"/>
        </w:rPr>
        <w:t xml:space="preserve">Address: </w:t>
      </w:r>
      <w:r w:rsidRPr="007E34C4">
        <w:rPr>
          <w:rFonts w:ascii="Times New Roman" w:hAnsi="Times New Roman"/>
          <w:szCs w:val="24"/>
        </w:rPr>
        <w:t xml:space="preserve">52 Dimitri </w:t>
      </w:r>
      <w:proofErr w:type="spellStart"/>
      <w:r w:rsidRPr="007E34C4">
        <w:rPr>
          <w:rFonts w:ascii="Times New Roman" w:hAnsi="Times New Roman"/>
          <w:szCs w:val="24"/>
        </w:rPr>
        <w:t>Uznadze</w:t>
      </w:r>
      <w:proofErr w:type="spellEnd"/>
      <w:r w:rsidRPr="007E34C4">
        <w:rPr>
          <w:rFonts w:ascii="Times New Roman" w:hAnsi="Times New Roman"/>
          <w:szCs w:val="24"/>
        </w:rPr>
        <w:t xml:space="preserve"> Str., 0102 Tbilisi, Georgia</w:t>
      </w:r>
    </w:p>
    <w:p w14:paraId="3E1CB4E6" w14:textId="0F148DC2" w:rsidR="003054B3" w:rsidRPr="007E34C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7E34C4">
        <w:rPr>
          <w:rFonts w:ascii="Times New Roman" w:hAnsi="Times New Roman"/>
          <w:b/>
          <w:szCs w:val="24"/>
        </w:rPr>
        <w:t>Project No</w:t>
      </w:r>
      <w:r w:rsidRPr="007E34C4">
        <w:rPr>
          <w:rFonts w:ascii="Times New Roman" w:hAnsi="Times New Roman"/>
          <w:b/>
          <w:szCs w:val="24"/>
          <w:lang w:val="en-US"/>
        </w:rPr>
        <w:t>:</w:t>
      </w:r>
      <w:r w:rsidR="00755615" w:rsidRPr="007E34C4">
        <w:rPr>
          <w:rFonts w:ascii="Times New Roman" w:hAnsi="Times New Roman"/>
          <w:b/>
          <w:szCs w:val="24"/>
          <w:lang w:val="en-US"/>
        </w:rPr>
        <w:t xml:space="preserve"> </w:t>
      </w:r>
      <w:r w:rsidRPr="007E34C4">
        <w:rPr>
          <w:rFonts w:ascii="Times New Roman" w:hAnsi="Times New Roman"/>
          <w:bCs/>
          <w:szCs w:val="24"/>
        </w:rPr>
        <w:t>168481</w:t>
      </w:r>
    </w:p>
    <w:p w14:paraId="63C91D72" w14:textId="41A53FE8" w:rsidR="00D34C17" w:rsidRPr="007E34C4" w:rsidRDefault="00D34C17" w:rsidP="00D34C17">
      <w:pPr>
        <w:rPr>
          <w:rFonts w:ascii="Times New Roman" w:hAnsi="Times New Roman" w:cs="Times New Roman"/>
          <w:i/>
          <w:sz w:val="24"/>
          <w:szCs w:val="24"/>
        </w:rPr>
      </w:pPr>
      <w:r w:rsidRPr="007E34C4">
        <w:rPr>
          <w:rFonts w:ascii="Times New Roman" w:hAnsi="Times New Roman" w:cs="Times New Roman"/>
          <w:b/>
          <w:noProof/>
          <w:sz w:val="24"/>
          <w:szCs w:val="24"/>
        </w:rPr>
        <w:t>Loan No.:</w:t>
      </w:r>
      <w:r w:rsidRPr="007E34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FF0" w:rsidRPr="007E34C4">
        <w:rPr>
          <w:rFonts w:ascii="Times New Roman" w:hAnsi="Times New Roman" w:cs="Times New Roman"/>
          <w:sz w:val="24"/>
          <w:szCs w:val="24"/>
        </w:rPr>
        <w:t>IBRD</w:t>
      </w:r>
      <w:r w:rsidR="009D4D92" w:rsidRPr="007E34C4">
        <w:rPr>
          <w:rFonts w:ascii="Times New Roman" w:hAnsi="Times New Roman" w:cs="Times New Roman"/>
          <w:sz w:val="24"/>
          <w:szCs w:val="24"/>
        </w:rPr>
        <w:t>-</w:t>
      </w:r>
      <w:r w:rsidRPr="007E34C4">
        <w:rPr>
          <w:rFonts w:ascii="Times New Roman" w:hAnsi="Times New Roman" w:cs="Times New Roman"/>
          <w:sz w:val="24"/>
          <w:szCs w:val="24"/>
        </w:rPr>
        <w:t>8955-GE</w:t>
      </w:r>
    </w:p>
    <w:p w14:paraId="5B53845B" w14:textId="77777777" w:rsidR="007E34C4" w:rsidRPr="007E34C4" w:rsidRDefault="009D4D92" w:rsidP="003054B3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  <w:r w:rsidRPr="007E34C4">
        <w:rPr>
          <w:rFonts w:ascii="Times New Roman" w:hAnsi="Times New Roman"/>
          <w:b/>
          <w:szCs w:val="24"/>
          <w:lang w:val="en-US"/>
        </w:rPr>
        <w:t>Scope of the Contract</w:t>
      </w:r>
      <w:r w:rsidR="003054B3" w:rsidRPr="007E34C4">
        <w:rPr>
          <w:rFonts w:ascii="Times New Roman" w:hAnsi="Times New Roman"/>
          <w:b/>
          <w:szCs w:val="24"/>
        </w:rPr>
        <w:t xml:space="preserve">: </w:t>
      </w:r>
      <w:r w:rsidR="007E34C4" w:rsidRPr="007E34C4">
        <w:rPr>
          <w:rFonts w:ascii="Times New Roman" w:hAnsi="Times New Roman"/>
          <w:szCs w:val="24"/>
        </w:rPr>
        <w:t>Consulting Services for Diagnostic Assessment of Education Management Information System (EMIS), Data Integration and Analytic Systems</w:t>
      </w:r>
    </w:p>
    <w:p w14:paraId="032E5BAD" w14:textId="2B2CB6F8" w:rsidR="00755615" w:rsidRPr="007E34C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  <w:r w:rsidRPr="007E34C4">
        <w:rPr>
          <w:rFonts w:ascii="Times New Roman" w:hAnsi="Times New Roman"/>
          <w:b/>
          <w:szCs w:val="24"/>
        </w:rPr>
        <w:t xml:space="preserve">Contract No: </w:t>
      </w:r>
      <w:r w:rsidR="007E34C4" w:rsidRPr="007E34C4">
        <w:rPr>
          <w:rFonts w:ascii="Times New Roman" w:hAnsi="Times New Roman"/>
          <w:szCs w:val="24"/>
        </w:rPr>
        <w:t>GE-MESCS-193021-CS-QBS</w:t>
      </w:r>
    </w:p>
    <w:p w14:paraId="77E2DD9B" w14:textId="544D87E8" w:rsidR="00185F02" w:rsidRPr="007E34C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34C4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D34C17" w:rsidRPr="007E34C4">
        <w:rPr>
          <w:rFonts w:ascii="Times New Roman" w:hAnsi="Times New Roman"/>
          <w:bCs/>
          <w:szCs w:val="24"/>
        </w:rPr>
        <w:t xml:space="preserve">Quality Based Selection </w:t>
      </w:r>
      <w:r w:rsidR="00755615" w:rsidRPr="007E34C4">
        <w:rPr>
          <w:rFonts w:ascii="Times New Roman" w:hAnsi="Times New Roman"/>
          <w:bCs/>
          <w:szCs w:val="24"/>
        </w:rPr>
        <w:t>– Open, International</w:t>
      </w:r>
    </w:p>
    <w:p w14:paraId="6AC21BB1" w14:textId="16E871CF" w:rsidR="00441170" w:rsidRPr="007E34C4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E34C4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7E34C4" w:rsidRPr="007E34C4">
        <w:rPr>
          <w:rFonts w:ascii="Times New Roman" w:hAnsi="Times New Roman"/>
          <w:bCs/>
          <w:szCs w:val="24"/>
          <w:lang w:val="en-US"/>
        </w:rPr>
        <w:t>9</w:t>
      </w:r>
      <w:r w:rsidRPr="007E34C4">
        <w:rPr>
          <w:rFonts w:ascii="Times New Roman" w:hAnsi="Times New Roman"/>
          <w:bCs/>
          <w:szCs w:val="24"/>
          <w:lang w:val="en-US"/>
        </w:rPr>
        <w:t xml:space="preserve"> months</w:t>
      </w:r>
    </w:p>
    <w:p w14:paraId="0CBB3C76" w14:textId="77777777" w:rsidR="005B7493" w:rsidRPr="007E34C4" w:rsidRDefault="005B749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05B62E1" w14:textId="446D2A95" w:rsidR="00D34C17" w:rsidRPr="007E34C4" w:rsidRDefault="00D34C17" w:rsidP="00D34C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E34C4">
        <w:rPr>
          <w:rFonts w:ascii="Times New Roman" w:hAnsi="Times New Roman" w:cs="Times New Roman"/>
          <w:b/>
          <w:sz w:val="24"/>
          <w:szCs w:val="24"/>
        </w:rPr>
        <w:t>DATE OF TRANSMISSION</w:t>
      </w:r>
      <w:r w:rsidRPr="007E34C4">
        <w:rPr>
          <w:rFonts w:ascii="Times New Roman" w:hAnsi="Times New Roman" w:cs="Times New Roman"/>
          <w:sz w:val="24"/>
          <w:szCs w:val="24"/>
        </w:rPr>
        <w:t xml:space="preserve">: </w:t>
      </w:r>
      <w:r w:rsidR="007E34C4" w:rsidRPr="007E34C4">
        <w:rPr>
          <w:rFonts w:ascii="Times New Roman" w:hAnsi="Times New Roman" w:cs="Times New Roman"/>
          <w:sz w:val="24"/>
          <w:szCs w:val="24"/>
        </w:rPr>
        <w:t>June 10</w:t>
      </w:r>
      <w:r w:rsidRPr="007E34C4">
        <w:rPr>
          <w:rFonts w:ascii="Times New Roman" w:hAnsi="Times New Roman" w:cs="Times New Roman"/>
          <w:sz w:val="24"/>
          <w:szCs w:val="24"/>
        </w:rPr>
        <w:t>, 2021</w:t>
      </w:r>
    </w:p>
    <w:p w14:paraId="4065CC8E" w14:textId="25FC30B0" w:rsidR="00864D05" w:rsidRPr="007E34C4" w:rsidRDefault="00864D05" w:rsidP="00A434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7E34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Evaluated </w:t>
      </w:r>
      <w:r w:rsidR="005B7493" w:rsidRPr="007E34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Consultants</w:t>
      </w:r>
      <w:r w:rsidRPr="007E34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:</w:t>
      </w:r>
    </w:p>
    <w:p w14:paraId="45F69208" w14:textId="6939296C" w:rsidR="00A434D9" w:rsidRPr="007E34C4" w:rsidRDefault="00A434D9" w:rsidP="00A434D9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="0045464A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:</w:t>
      </w:r>
      <w:r w:rsidR="007E34C4" w:rsidRPr="007E34C4">
        <w:rPr>
          <w:rFonts w:ascii="Times New Roman" w:hAnsi="Times New Roman" w:cs="Times New Roman"/>
          <w:sz w:val="24"/>
          <w:szCs w:val="24"/>
        </w:rPr>
        <w:t xml:space="preserve"> </w:t>
      </w:r>
      <w:r w:rsidR="007E34C4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JV EdTech Ventures Ltd (Leading Partner) Conscience IT (Partner) and H2 Learning (Partner)/ Ireland/India/Ireland</w:t>
      </w:r>
    </w:p>
    <w:p w14:paraId="68A715FB" w14:textId="7E580C18" w:rsidR="00A434D9" w:rsidRPr="007E34C4" w:rsidRDefault="005B7493" w:rsidP="00A434D9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7E34C4">
        <w:rPr>
          <w:rFonts w:ascii="Times New Roman" w:hAnsi="Times New Roman"/>
          <w:szCs w:val="24"/>
          <w:lang w:val="en-US"/>
        </w:rPr>
        <w:t>Proposal</w:t>
      </w:r>
      <w:r w:rsidR="00A434D9" w:rsidRPr="007E34C4">
        <w:rPr>
          <w:rFonts w:ascii="Times New Roman" w:hAnsi="Times New Roman"/>
          <w:szCs w:val="24"/>
        </w:rPr>
        <w:t xml:space="preserve"> price as read out at </w:t>
      </w:r>
      <w:r w:rsidR="00F24461" w:rsidRPr="007E34C4">
        <w:rPr>
          <w:rFonts w:ascii="Times New Roman" w:hAnsi="Times New Roman"/>
          <w:szCs w:val="24"/>
          <w:lang w:val="en-US"/>
        </w:rPr>
        <w:t>Public</w:t>
      </w:r>
      <w:r w:rsidR="00F24461" w:rsidRPr="007E34C4">
        <w:rPr>
          <w:rFonts w:ascii="Times New Roman" w:hAnsi="Times New Roman"/>
          <w:szCs w:val="24"/>
        </w:rPr>
        <w:t xml:space="preserve"> </w:t>
      </w:r>
      <w:r w:rsidR="00A434D9" w:rsidRPr="007E34C4">
        <w:rPr>
          <w:rFonts w:ascii="Times New Roman" w:hAnsi="Times New Roman"/>
          <w:szCs w:val="24"/>
        </w:rPr>
        <w:t xml:space="preserve">opening: USD </w:t>
      </w:r>
      <w:r w:rsidR="007E34C4" w:rsidRPr="007E34C4">
        <w:rPr>
          <w:rFonts w:ascii="Times New Roman" w:hAnsi="Times New Roman"/>
          <w:szCs w:val="24"/>
          <w:lang w:val="en-US"/>
        </w:rPr>
        <w:t>266,546.00</w:t>
      </w:r>
      <w:r w:rsidR="00D34C17" w:rsidRPr="007E34C4">
        <w:rPr>
          <w:rFonts w:ascii="Times New Roman" w:hAnsi="Times New Roman"/>
          <w:szCs w:val="24"/>
          <w:lang w:val="en-US"/>
        </w:rPr>
        <w:t xml:space="preserve">, excluding all direct local </w:t>
      </w:r>
      <w:proofErr w:type="gramStart"/>
      <w:r w:rsidR="00D34C17" w:rsidRPr="007E34C4">
        <w:rPr>
          <w:rFonts w:ascii="Times New Roman" w:hAnsi="Times New Roman"/>
          <w:szCs w:val="24"/>
          <w:lang w:val="en-US"/>
        </w:rPr>
        <w:t>taxes</w:t>
      </w:r>
      <w:proofErr w:type="gramEnd"/>
    </w:p>
    <w:p w14:paraId="4FD207D4" w14:textId="47831DB7" w:rsidR="00D34C17" w:rsidRPr="007E34C4" w:rsidRDefault="00D34C17" w:rsidP="00A434D9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0A8D168A" w14:textId="565F2B94" w:rsidR="00D34C17" w:rsidRPr="007E34C4" w:rsidRDefault="00D34C17" w:rsidP="00D34C1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7E34C4" w:rsidRPr="007E34C4">
        <w:rPr>
          <w:rFonts w:ascii="Times New Roman" w:hAnsi="Times New Roman" w:cs="Times New Roman"/>
          <w:sz w:val="24"/>
          <w:szCs w:val="24"/>
        </w:rPr>
        <w:t>I Am Learner/Scotland</w:t>
      </w:r>
    </w:p>
    <w:p w14:paraId="61A66407" w14:textId="0579BAC9" w:rsidR="00D34C17" w:rsidRPr="007E34C4" w:rsidRDefault="005B7493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7E34C4">
        <w:rPr>
          <w:rFonts w:ascii="Times New Roman" w:hAnsi="Times New Roman"/>
          <w:szCs w:val="24"/>
          <w:lang w:val="en-US"/>
        </w:rPr>
        <w:t>Proposal</w:t>
      </w:r>
      <w:r w:rsidRPr="007E34C4">
        <w:rPr>
          <w:rFonts w:ascii="Times New Roman" w:hAnsi="Times New Roman"/>
          <w:szCs w:val="24"/>
        </w:rPr>
        <w:t xml:space="preserve"> </w:t>
      </w:r>
      <w:r w:rsidR="00D34C17" w:rsidRPr="007E34C4">
        <w:rPr>
          <w:rFonts w:ascii="Times New Roman" w:hAnsi="Times New Roman"/>
          <w:szCs w:val="24"/>
        </w:rPr>
        <w:t xml:space="preserve">price as read out at </w:t>
      </w:r>
      <w:r w:rsidRPr="007E34C4">
        <w:rPr>
          <w:rFonts w:ascii="Times New Roman" w:hAnsi="Times New Roman"/>
          <w:szCs w:val="24"/>
          <w:lang w:val="en-US"/>
        </w:rPr>
        <w:t>Public</w:t>
      </w:r>
      <w:r w:rsidR="00D34C17" w:rsidRPr="007E34C4">
        <w:rPr>
          <w:rFonts w:ascii="Times New Roman" w:hAnsi="Times New Roman"/>
          <w:szCs w:val="24"/>
        </w:rPr>
        <w:t xml:space="preserve"> opening: </w:t>
      </w:r>
      <w:r w:rsidR="00D34C17" w:rsidRPr="007E34C4">
        <w:rPr>
          <w:rFonts w:ascii="Times New Roman" w:hAnsi="Times New Roman"/>
          <w:szCs w:val="24"/>
          <w:lang w:val="en-US"/>
        </w:rPr>
        <w:t>N/A</w:t>
      </w:r>
    </w:p>
    <w:p w14:paraId="757BC3E5" w14:textId="28171943" w:rsidR="00D34C17" w:rsidRPr="007E34C4" w:rsidRDefault="00D34C17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0E694BD8" w14:textId="216C62ED" w:rsidR="007E34C4" w:rsidRPr="007E34C4" w:rsidRDefault="00D34C17" w:rsidP="007E34C4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</w:pP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:</w:t>
      </w:r>
      <w:r w:rsidR="007E34C4" w:rsidRPr="007E34C4">
        <w:rPr>
          <w:rFonts w:ascii="Times New Roman" w:hAnsi="Times New Roman" w:cs="Times New Roman"/>
          <w:sz w:val="24"/>
          <w:szCs w:val="24"/>
        </w:rPr>
        <w:t xml:space="preserve"> </w:t>
      </w:r>
      <w:r w:rsidR="007E34C4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American Institute for Research in sub consultancy with Policy and Management Consulting Group (PMCG)/ US/Georgia</w:t>
      </w:r>
      <w:r w:rsidR="007E34C4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</w:p>
    <w:p w14:paraId="0B20E9F8" w14:textId="19272954" w:rsidR="00D34C17" w:rsidRPr="007E34C4" w:rsidRDefault="005B7493" w:rsidP="007E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C4">
        <w:rPr>
          <w:rFonts w:ascii="Times New Roman" w:hAnsi="Times New Roman" w:cs="Times New Roman"/>
          <w:sz w:val="24"/>
          <w:szCs w:val="24"/>
        </w:rPr>
        <w:t xml:space="preserve">Proposal </w:t>
      </w:r>
      <w:r w:rsidR="00D34C17" w:rsidRPr="007E34C4">
        <w:rPr>
          <w:rFonts w:ascii="Times New Roman" w:hAnsi="Times New Roman" w:cs="Times New Roman"/>
          <w:sz w:val="24"/>
          <w:szCs w:val="24"/>
        </w:rPr>
        <w:t xml:space="preserve">price as read out at </w:t>
      </w:r>
      <w:r w:rsidRPr="007E34C4">
        <w:rPr>
          <w:rFonts w:ascii="Times New Roman" w:hAnsi="Times New Roman" w:cs="Times New Roman"/>
          <w:sz w:val="24"/>
          <w:szCs w:val="24"/>
        </w:rPr>
        <w:t xml:space="preserve">Public </w:t>
      </w:r>
      <w:r w:rsidR="00D34C17" w:rsidRPr="007E34C4">
        <w:rPr>
          <w:rFonts w:ascii="Times New Roman" w:hAnsi="Times New Roman" w:cs="Times New Roman"/>
          <w:sz w:val="24"/>
          <w:szCs w:val="24"/>
        </w:rPr>
        <w:t>opening: N/A</w:t>
      </w:r>
    </w:p>
    <w:p w14:paraId="1930D691" w14:textId="77777777" w:rsidR="00D34C17" w:rsidRPr="007E34C4" w:rsidRDefault="00D34C17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0B0313FE" w14:textId="68CBD286" w:rsidR="00D34C17" w:rsidRPr="007E34C4" w:rsidRDefault="00D34C17" w:rsidP="00D34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7E34C4" w:rsidRPr="007E34C4">
        <w:rPr>
          <w:rFonts w:ascii="Times New Roman" w:hAnsi="Times New Roman" w:cs="Times New Roman"/>
          <w:sz w:val="24"/>
          <w:szCs w:val="24"/>
        </w:rPr>
        <w:t xml:space="preserve">1st </w:t>
      </w:r>
      <w:proofErr w:type="spellStart"/>
      <w:r w:rsidR="007E34C4" w:rsidRPr="007E34C4">
        <w:rPr>
          <w:rFonts w:ascii="Times New Roman" w:hAnsi="Times New Roman" w:cs="Times New Roman"/>
          <w:sz w:val="24"/>
          <w:szCs w:val="24"/>
        </w:rPr>
        <w:t>ThinkTank</w:t>
      </w:r>
      <w:proofErr w:type="spellEnd"/>
      <w:r w:rsidR="007E34C4" w:rsidRPr="007E34C4">
        <w:rPr>
          <w:rFonts w:ascii="Times New Roman" w:hAnsi="Times New Roman" w:cs="Times New Roman"/>
          <w:sz w:val="24"/>
          <w:szCs w:val="24"/>
        </w:rPr>
        <w:t xml:space="preserve"> platform/Germany</w:t>
      </w:r>
    </w:p>
    <w:p w14:paraId="5F4E4DAF" w14:textId="3EB3C266" w:rsidR="00D34C17" w:rsidRPr="007E34C4" w:rsidRDefault="005B7493" w:rsidP="00D34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C4">
        <w:rPr>
          <w:rFonts w:ascii="Times New Roman" w:hAnsi="Times New Roman" w:cs="Times New Roman"/>
          <w:sz w:val="24"/>
          <w:szCs w:val="24"/>
        </w:rPr>
        <w:t xml:space="preserve">Proposal </w:t>
      </w:r>
      <w:r w:rsidR="00D34C17" w:rsidRPr="007E34C4">
        <w:rPr>
          <w:rFonts w:ascii="Times New Roman" w:hAnsi="Times New Roman" w:cs="Times New Roman"/>
          <w:sz w:val="24"/>
          <w:szCs w:val="24"/>
        </w:rPr>
        <w:t xml:space="preserve">price as read out at </w:t>
      </w:r>
      <w:r w:rsidRPr="007E34C4">
        <w:rPr>
          <w:rFonts w:ascii="Times New Roman" w:hAnsi="Times New Roman" w:cs="Times New Roman"/>
          <w:sz w:val="24"/>
          <w:szCs w:val="24"/>
        </w:rPr>
        <w:t xml:space="preserve">Public </w:t>
      </w:r>
      <w:r w:rsidR="00D34C17" w:rsidRPr="007E34C4">
        <w:rPr>
          <w:rFonts w:ascii="Times New Roman" w:hAnsi="Times New Roman" w:cs="Times New Roman"/>
          <w:sz w:val="24"/>
          <w:szCs w:val="24"/>
        </w:rPr>
        <w:t>opening: N/A</w:t>
      </w:r>
    </w:p>
    <w:p w14:paraId="1135A7B0" w14:textId="526EBC3D" w:rsidR="007E34C4" w:rsidRPr="007E34C4" w:rsidRDefault="007E34C4" w:rsidP="00D34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7428A" w14:textId="77777777" w:rsidR="007E34C4" w:rsidRPr="007E34C4" w:rsidRDefault="007E34C4" w:rsidP="007E34C4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7E34C4">
        <w:rPr>
          <w:rFonts w:ascii="Times New Roman" w:hAnsi="Times New Roman"/>
          <w:szCs w:val="24"/>
        </w:rPr>
        <w:t xml:space="preserve">Name of the Consultant: </w:t>
      </w:r>
      <w:r w:rsidRPr="007E34C4">
        <w:rPr>
          <w:rFonts w:ascii="Times New Roman" w:hAnsi="Times New Roman"/>
          <w:szCs w:val="24"/>
          <w:lang w:val="en-US"/>
        </w:rPr>
        <w:t xml:space="preserve">JV </w:t>
      </w:r>
      <w:proofErr w:type="spellStart"/>
      <w:r w:rsidRPr="007E34C4">
        <w:rPr>
          <w:rFonts w:ascii="Times New Roman" w:hAnsi="Times New Roman"/>
          <w:szCs w:val="24"/>
          <w:lang w:val="en-US"/>
        </w:rPr>
        <w:t>Learnovate</w:t>
      </w:r>
      <w:proofErr w:type="spellEnd"/>
      <w:r w:rsidRPr="007E34C4">
        <w:rPr>
          <w:rFonts w:ascii="Times New Roman" w:hAnsi="Times New Roman"/>
          <w:szCs w:val="24"/>
          <w:lang w:val="en-US"/>
        </w:rPr>
        <w:t xml:space="preserve"> Centre (Leading Partner) and PricewaterhouseCoopers Georgia LLC (Partner)/ Ireland/Georgia/Georgia</w:t>
      </w:r>
    </w:p>
    <w:p w14:paraId="7D385DED" w14:textId="52426047" w:rsidR="007E34C4" w:rsidRPr="007E34C4" w:rsidRDefault="007E34C4" w:rsidP="00D34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C4">
        <w:rPr>
          <w:rFonts w:ascii="Times New Roman" w:hAnsi="Times New Roman" w:cs="Times New Roman"/>
          <w:sz w:val="24"/>
          <w:szCs w:val="24"/>
        </w:rPr>
        <w:t>Proposal price as read out at Public opening: N/A</w:t>
      </w:r>
    </w:p>
    <w:p w14:paraId="4342EED3" w14:textId="77777777" w:rsidR="00864D05" w:rsidRPr="007E34C4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</w:p>
    <w:p w14:paraId="623A258D" w14:textId="56E49ACA" w:rsidR="00864D05" w:rsidRPr="007E34C4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7E34C4">
        <w:rPr>
          <w:rFonts w:ascii="Times New Roman" w:hAnsi="Times New Roman"/>
          <w:b/>
          <w:szCs w:val="24"/>
          <w:lang w:val="en-US"/>
        </w:rPr>
        <w:t xml:space="preserve">Rejected </w:t>
      </w:r>
      <w:r w:rsidR="005B7493" w:rsidRPr="007E34C4">
        <w:rPr>
          <w:rFonts w:ascii="Times New Roman" w:hAnsi="Times New Roman"/>
          <w:b/>
          <w:szCs w:val="24"/>
          <w:lang w:val="en-US"/>
        </w:rPr>
        <w:t>Consultants</w:t>
      </w:r>
      <w:r w:rsidRPr="007E34C4">
        <w:rPr>
          <w:rFonts w:ascii="Times New Roman" w:hAnsi="Times New Roman"/>
          <w:b/>
          <w:szCs w:val="24"/>
          <w:lang w:val="en-US"/>
        </w:rPr>
        <w:t>:</w:t>
      </w:r>
    </w:p>
    <w:p w14:paraId="6BBF8DDA" w14:textId="0339C185" w:rsidR="00864D05" w:rsidRPr="007E34C4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7E34C4">
        <w:rPr>
          <w:rFonts w:ascii="Times New Roman" w:hAnsi="Times New Roman"/>
          <w:szCs w:val="24"/>
        </w:rPr>
        <w:t xml:space="preserve">Name of </w:t>
      </w:r>
      <w:r w:rsidRPr="007E34C4">
        <w:rPr>
          <w:rFonts w:ascii="Times New Roman" w:hAnsi="Times New Roman"/>
          <w:szCs w:val="24"/>
          <w:lang w:val="en-US"/>
        </w:rPr>
        <w:t xml:space="preserve">the </w:t>
      </w:r>
      <w:r w:rsidR="005B7493" w:rsidRPr="007E34C4">
        <w:rPr>
          <w:rFonts w:ascii="Times New Roman" w:hAnsi="Times New Roman"/>
          <w:szCs w:val="24"/>
        </w:rPr>
        <w:t>Consultant</w:t>
      </w:r>
      <w:r w:rsidRPr="007E34C4">
        <w:rPr>
          <w:rFonts w:ascii="Times New Roman" w:hAnsi="Times New Roman"/>
          <w:szCs w:val="24"/>
        </w:rPr>
        <w:t xml:space="preserve">: </w:t>
      </w:r>
      <w:r w:rsidR="007E34C4" w:rsidRPr="007E34C4">
        <w:rPr>
          <w:rFonts w:ascii="Times New Roman" w:hAnsi="Times New Roman"/>
          <w:szCs w:val="24"/>
        </w:rPr>
        <w:t>Imagine Education/UK</w:t>
      </w:r>
    </w:p>
    <w:p w14:paraId="2EB1D929" w14:textId="114498DA" w:rsidR="00864D05" w:rsidRPr="007E34C4" w:rsidRDefault="00E156AA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7E34C4">
        <w:rPr>
          <w:rFonts w:ascii="Times New Roman" w:hAnsi="Times New Roman"/>
          <w:szCs w:val="24"/>
          <w:lang w:val="en-US"/>
        </w:rPr>
        <w:t>Proposal</w:t>
      </w:r>
      <w:r w:rsidRPr="007E34C4">
        <w:rPr>
          <w:rFonts w:ascii="Times New Roman" w:hAnsi="Times New Roman"/>
          <w:szCs w:val="24"/>
        </w:rPr>
        <w:t xml:space="preserve"> </w:t>
      </w:r>
      <w:r w:rsidR="00864D05" w:rsidRPr="007E34C4">
        <w:rPr>
          <w:rFonts w:ascii="Times New Roman" w:hAnsi="Times New Roman"/>
          <w:szCs w:val="24"/>
        </w:rPr>
        <w:t xml:space="preserve">price as read out at </w:t>
      </w:r>
      <w:r w:rsidR="005B7493" w:rsidRPr="007E34C4">
        <w:rPr>
          <w:rFonts w:ascii="Times New Roman" w:hAnsi="Times New Roman"/>
          <w:szCs w:val="24"/>
          <w:lang w:val="en-US"/>
        </w:rPr>
        <w:t>Public</w:t>
      </w:r>
      <w:r w:rsidR="005B7493" w:rsidRPr="007E34C4">
        <w:rPr>
          <w:rFonts w:ascii="Times New Roman" w:hAnsi="Times New Roman"/>
          <w:szCs w:val="24"/>
        </w:rPr>
        <w:t xml:space="preserve"> </w:t>
      </w:r>
      <w:r w:rsidR="00864D05" w:rsidRPr="007E34C4">
        <w:rPr>
          <w:rFonts w:ascii="Times New Roman" w:hAnsi="Times New Roman"/>
          <w:szCs w:val="24"/>
        </w:rPr>
        <w:t xml:space="preserve">opening: </w:t>
      </w:r>
      <w:r w:rsidR="005B7493" w:rsidRPr="007E34C4">
        <w:rPr>
          <w:rFonts w:ascii="Times New Roman" w:hAnsi="Times New Roman"/>
          <w:szCs w:val="24"/>
          <w:lang w:val="en-US"/>
        </w:rPr>
        <w:t>N/A</w:t>
      </w:r>
    </w:p>
    <w:p w14:paraId="14812D03" w14:textId="77777777" w:rsidR="00A434D9" w:rsidRPr="007E34C4" w:rsidRDefault="00A434D9" w:rsidP="00A434D9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</w:p>
    <w:p w14:paraId="1EDE968A" w14:textId="44C84DED" w:rsidR="00864D05" w:rsidRPr="007E34C4" w:rsidRDefault="00864D05" w:rsidP="00305A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7E34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Awarded </w:t>
      </w:r>
      <w:r w:rsidR="005B7493" w:rsidRPr="007E34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Consultant</w:t>
      </w:r>
      <w:r w:rsidR="005B7493" w:rsidRPr="007E34C4">
        <w:rPr>
          <w:rFonts w:ascii="Times New Roman" w:hAnsi="Times New Roman" w:cs="Times New Roman"/>
          <w:b/>
          <w:sz w:val="24"/>
          <w:szCs w:val="24"/>
        </w:rPr>
        <w:t>:</w:t>
      </w:r>
    </w:p>
    <w:p w14:paraId="5066AE6A" w14:textId="77777777" w:rsidR="007E34C4" w:rsidRPr="007E34C4" w:rsidRDefault="005B7493" w:rsidP="007E34C4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7E34C4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:</w:t>
      </w:r>
      <w:r w:rsidR="007E34C4" w:rsidRPr="007E34C4">
        <w:rPr>
          <w:rFonts w:ascii="Times New Roman" w:hAnsi="Times New Roman" w:cs="Times New Roman"/>
          <w:sz w:val="24"/>
          <w:szCs w:val="24"/>
        </w:rPr>
        <w:t xml:space="preserve"> </w:t>
      </w:r>
      <w:r w:rsidR="007E34C4" w:rsidRPr="007E34C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JV EdTech Ventures Ltd (Leading Partner) Conscience IT (Partner) and H2 Learning (Partner)/ Ireland/India/Ireland</w:t>
      </w:r>
    </w:p>
    <w:p w14:paraId="7D919269" w14:textId="77777777" w:rsidR="007E34C4" w:rsidRPr="007E34C4" w:rsidRDefault="007B5071" w:rsidP="007E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C4">
        <w:rPr>
          <w:rFonts w:ascii="Times New Roman" w:hAnsi="Times New Roman" w:cs="Times New Roman"/>
          <w:sz w:val="24"/>
          <w:szCs w:val="24"/>
        </w:rPr>
        <w:t xml:space="preserve">Address: </w:t>
      </w:r>
      <w:r w:rsidR="007E34C4" w:rsidRPr="007E34C4">
        <w:rPr>
          <w:rFonts w:ascii="Times New Roman" w:hAnsi="Times New Roman" w:cs="Times New Roman"/>
          <w:sz w:val="24"/>
          <w:szCs w:val="24"/>
        </w:rPr>
        <w:t>18 Parsons Hall, Maynooth, Co. Kildare, W23 F5C6</w:t>
      </w:r>
    </w:p>
    <w:p w14:paraId="22B905EC" w14:textId="254C3DD3" w:rsidR="0045464A" w:rsidRPr="007E34C4" w:rsidRDefault="0045464A" w:rsidP="007E34C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34C4">
        <w:rPr>
          <w:rFonts w:ascii="Times New Roman" w:hAnsi="Times New Roman" w:cs="Times New Roman"/>
          <w:sz w:val="24"/>
          <w:szCs w:val="24"/>
        </w:rPr>
        <w:t xml:space="preserve">Contract Amount: </w:t>
      </w:r>
      <w:r w:rsidR="007E34C4" w:rsidRPr="007E34C4">
        <w:rPr>
          <w:rFonts w:ascii="Times New Roman" w:hAnsi="Times New Roman" w:cs="Times New Roman"/>
          <w:bCs/>
          <w:color w:val="000000"/>
          <w:sz w:val="24"/>
          <w:szCs w:val="24"/>
        </w:rPr>
        <w:t>EUR 228,870.34</w:t>
      </w:r>
      <w:r w:rsidR="005B7493" w:rsidRPr="007E34C4">
        <w:rPr>
          <w:rFonts w:ascii="Times New Roman" w:hAnsi="Times New Roman" w:cs="Times New Roman"/>
          <w:bCs/>
          <w:color w:val="000000"/>
          <w:sz w:val="24"/>
          <w:szCs w:val="24"/>
        </w:rPr>
        <w:t>, including all applicable taxes.</w:t>
      </w:r>
    </w:p>
    <w:p w14:paraId="4D02DE42" w14:textId="2FA7A8AD" w:rsidR="003054B3" w:rsidRPr="007E34C4" w:rsidRDefault="00B14F7E" w:rsidP="00E156AA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ka-GE"/>
        </w:rPr>
      </w:pPr>
      <w:r w:rsidRPr="007E34C4">
        <w:rPr>
          <w:rFonts w:ascii="Times New Roman" w:hAnsi="Times New Roman"/>
          <w:szCs w:val="24"/>
          <w:lang w:val="en-US"/>
        </w:rPr>
        <w:t xml:space="preserve">Duration of the Contract: </w:t>
      </w:r>
      <w:r w:rsidR="007E34C4" w:rsidRPr="007E34C4">
        <w:rPr>
          <w:rFonts w:ascii="Times New Roman" w:hAnsi="Times New Roman"/>
          <w:szCs w:val="24"/>
          <w:lang w:val="en-US"/>
        </w:rPr>
        <w:t>9</w:t>
      </w:r>
      <w:r w:rsidRPr="007E34C4">
        <w:rPr>
          <w:rFonts w:ascii="Times New Roman" w:hAnsi="Times New Roman"/>
          <w:szCs w:val="24"/>
          <w:lang w:val="en-US"/>
        </w:rPr>
        <w:t xml:space="preserve"> months</w:t>
      </w:r>
    </w:p>
    <w:sectPr w:rsidR="003054B3" w:rsidRPr="007E34C4" w:rsidSect="007E34C4">
      <w:pgSz w:w="12240" w:h="15840"/>
      <w:pgMar w:top="630" w:right="45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80470"/>
    <w:rsid w:val="000F7119"/>
    <w:rsid w:val="00185F02"/>
    <w:rsid w:val="002B3FF0"/>
    <w:rsid w:val="003054B3"/>
    <w:rsid w:val="00305AC4"/>
    <w:rsid w:val="00373951"/>
    <w:rsid w:val="00441170"/>
    <w:rsid w:val="0045464A"/>
    <w:rsid w:val="004E7CCC"/>
    <w:rsid w:val="005159F1"/>
    <w:rsid w:val="0054462B"/>
    <w:rsid w:val="005B7493"/>
    <w:rsid w:val="00642EE2"/>
    <w:rsid w:val="00711C02"/>
    <w:rsid w:val="00755615"/>
    <w:rsid w:val="007B5071"/>
    <w:rsid w:val="007E34C4"/>
    <w:rsid w:val="007E6FA2"/>
    <w:rsid w:val="00864D05"/>
    <w:rsid w:val="008A334B"/>
    <w:rsid w:val="008C7E32"/>
    <w:rsid w:val="00994A92"/>
    <w:rsid w:val="009C352B"/>
    <w:rsid w:val="009D4D92"/>
    <w:rsid w:val="00A32165"/>
    <w:rsid w:val="00A434D9"/>
    <w:rsid w:val="00B14F7E"/>
    <w:rsid w:val="00B208BC"/>
    <w:rsid w:val="00D33B1F"/>
    <w:rsid w:val="00D34C17"/>
    <w:rsid w:val="00E156AA"/>
    <w:rsid w:val="00ED448B"/>
    <w:rsid w:val="00F24461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5B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5B7493"/>
    <w:rPr>
      <w:rFonts w:ascii="Times New Roman" w:eastAsia="Times New Roman" w:hAnsi="Times New Roman" w:cs="Times New Roman"/>
      <w:sz w:val="24"/>
      <w:szCs w:val="24"/>
    </w:rPr>
  </w:style>
  <w:style w:type="character" w:customStyle="1" w:styleId="score-text">
    <w:name w:val="score-text"/>
    <w:basedOn w:val="DefaultParagraphFont"/>
    <w:rsid w:val="009D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28</cp:revision>
  <cp:lastPrinted>2021-02-19T13:23:00Z</cp:lastPrinted>
  <dcterms:created xsi:type="dcterms:W3CDTF">2020-06-14T13:37:00Z</dcterms:created>
  <dcterms:modified xsi:type="dcterms:W3CDTF">2021-06-10T09:10:00Z</dcterms:modified>
</cp:coreProperties>
</file>